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416248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0F4633">
        <w:rPr>
          <w:rFonts w:ascii="Corbel" w:hAnsi="Corbel"/>
          <w:b/>
          <w:smallCaps/>
          <w:sz w:val="24"/>
          <w:szCs w:val="24"/>
        </w:rPr>
        <w:t xml:space="preserve"> </w:t>
      </w:r>
      <w:r w:rsidR="00FD329F">
        <w:rPr>
          <w:rFonts w:ascii="Corbel" w:hAnsi="Corbel"/>
          <w:i/>
          <w:smallCaps/>
          <w:sz w:val="24"/>
          <w:szCs w:val="24"/>
        </w:rPr>
        <w:t>20</w:t>
      </w:r>
      <w:r w:rsidR="000F4633">
        <w:rPr>
          <w:rFonts w:ascii="Corbel" w:hAnsi="Corbel"/>
          <w:i/>
          <w:smallCaps/>
          <w:sz w:val="24"/>
          <w:szCs w:val="24"/>
        </w:rPr>
        <w:t>26</w:t>
      </w:r>
      <w:r w:rsidR="00FD329F">
        <w:rPr>
          <w:rFonts w:ascii="Corbel" w:hAnsi="Corbel"/>
          <w:i/>
          <w:smallCaps/>
          <w:sz w:val="24"/>
          <w:szCs w:val="24"/>
        </w:rPr>
        <w:t>-202</w:t>
      </w:r>
      <w:r w:rsidR="000F4633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7277F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5C0411">
        <w:rPr>
          <w:rFonts w:ascii="Corbel" w:hAnsi="Corbel"/>
          <w:sz w:val="20"/>
          <w:szCs w:val="20"/>
        </w:rPr>
        <w:t>202</w:t>
      </w:r>
      <w:r w:rsidR="000F4633">
        <w:rPr>
          <w:rFonts w:ascii="Corbel" w:hAnsi="Corbel"/>
          <w:sz w:val="20"/>
          <w:szCs w:val="20"/>
        </w:rPr>
        <w:t>7</w:t>
      </w:r>
      <w:r w:rsidR="006522BB">
        <w:rPr>
          <w:rFonts w:ascii="Corbel" w:hAnsi="Corbel"/>
          <w:sz w:val="20"/>
          <w:szCs w:val="20"/>
        </w:rPr>
        <w:t>-202</w:t>
      </w:r>
      <w:r w:rsidR="000F4633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4712C3" w:rsidP="004712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Proseminarium</w:t>
            </w:r>
            <w:r w:rsidR="0041624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206CF">
              <w:rPr>
                <w:rFonts w:ascii="Corbel" w:hAnsi="Corbel"/>
                <w:b w:val="0"/>
                <w:sz w:val="24"/>
                <w:szCs w:val="24"/>
              </w:rPr>
              <w:t>dyplomowe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77EF3" w:rsidRPr="00B169DF" w:rsidTr="00B819C8">
        <w:tc>
          <w:tcPr>
            <w:tcW w:w="2694" w:type="dxa"/>
            <w:vAlign w:val="center"/>
          </w:tcPr>
          <w:p w:rsidR="00A77EF3" w:rsidRPr="00B169DF" w:rsidRDefault="00A77EF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A77EF3" w:rsidRDefault="00FD32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77EF3" w:rsidRPr="00B169DF" w:rsidTr="00B819C8">
        <w:tc>
          <w:tcPr>
            <w:tcW w:w="2694" w:type="dxa"/>
            <w:vAlign w:val="center"/>
          </w:tcPr>
          <w:p w:rsidR="00A77EF3" w:rsidRPr="00B169DF" w:rsidRDefault="00A77EF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77EF3" w:rsidRDefault="00A77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77EF3" w:rsidRPr="00B169DF" w:rsidTr="00B819C8">
        <w:tc>
          <w:tcPr>
            <w:tcW w:w="2694" w:type="dxa"/>
            <w:vAlign w:val="center"/>
          </w:tcPr>
          <w:p w:rsidR="00A77EF3" w:rsidRPr="00B169DF" w:rsidRDefault="00A77EF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77EF3" w:rsidRDefault="00A77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966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E4A53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DC69AC" w:rsidP="00BE4A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II</w:t>
            </w:r>
            <w:r w:rsidR="006522BB">
              <w:rPr>
                <w:rFonts w:ascii="Corbel" w:hAnsi="Corbel"/>
                <w:b w:val="0"/>
                <w:sz w:val="24"/>
                <w:szCs w:val="24"/>
                <w:lang w:val="en-GB"/>
              </w:rPr>
              <w:t>, 4</w:t>
            </w: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5C04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Dorota Pstrąg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416248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2"/>
        <w:gridCol w:w="773"/>
        <w:gridCol w:w="1223"/>
        <w:gridCol w:w="790"/>
        <w:gridCol w:w="814"/>
        <w:gridCol w:w="742"/>
        <w:gridCol w:w="938"/>
        <w:gridCol w:w="1169"/>
        <w:gridCol w:w="1456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DF20C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Prosemin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8F4B9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DF20C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2400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DA71A3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6A1510">
        <w:rPr>
          <w:rFonts w:ascii="Corbel" w:hAnsi="Corbel"/>
          <w:b w:val="0"/>
          <w:smallCaps w:val="0"/>
          <w:szCs w:val="24"/>
        </w:rPr>
        <w:t>egzamin</w:t>
      </w:r>
      <w:r w:rsidRPr="00A90679">
        <w:rPr>
          <w:rFonts w:ascii="Corbel" w:hAnsi="Corbel"/>
          <w:b w:val="0"/>
          <w:smallCaps w:val="0"/>
          <w:szCs w:val="24"/>
        </w:rPr>
        <w:t xml:space="preserve">, zaliczenie z </w:t>
      </w:r>
      <w:proofErr w:type="spellStart"/>
      <w:r w:rsidRPr="00A90679">
        <w:rPr>
          <w:rFonts w:ascii="Corbel" w:hAnsi="Corbel"/>
          <w:b w:val="0"/>
          <w:smallCaps w:val="0"/>
          <w:szCs w:val="24"/>
        </w:rPr>
        <w:t>oceną,</w:t>
      </w:r>
      <w:r w:rsidRPr="00A90679">
        <w:rPr>
          <w:rFonts w:ascii="Corbel" w:hAnsi="Corbel"/>
          <w:smallCaps w:val="0"/>
          <w:szCs w:val="24"/>
          <w:u w:val="single"/>
        </w:rPr>
        <w:t>zaliczenie</w:t>
      </w:r>
      <w:proofErr w:type="spellEnd"/>
      <w:r w:rsidRPr="00A90679">
        <w:rPr>
          <w:rFonts w:ascii="Corbel" w:hAnsi="Corbel"/>
          <w:smallCaps w:val="0"/>
          <w:szCs w:val="24"/>
          <w:u w:val="single"/>
        </w:rPr>
        <w:t xml:space="preserve"> bez oceny</w:t>
      </w:r>
      <w:r w:rsidRPr="00B169DF">
        <w:rPr>
          <w:rFonts w:ascii="Corbel" w:hAnsi="Corbel"/>
          <w:b w:val="0"/>
          <w:smallCaps w:val="0"/>
          <w:szCs w:val="24"/>
        </w:rPr>
        <w:t>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90679" w:rsidP="006A151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2C15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 metodologii badań pedagogicznych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DA71A3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3E738F" w:rsidRDefault="003E738F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Przygotowanie studentów do samodzielnego opracowania pracy licencjackiej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Pogłębienie i rozszerzenie wiadomości z wybranej problematyki.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Doskonalenie umiejętności sporządzania wykazów bibliograficznych dotyczących wybranej problematyki.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Zapoznanie się z podstawowymi rodzajami prac naukowych i ich cechami charakterystycznymi.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Doskonalenie umiejętności analizowania tekstu naukowego oraz opracowywania referatów,  koreferatów i recenzji naukowych.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Opanowanie umiejętności praktycznego wykorzystania teoretycznych wiadomości z zakresu metodologii badań naukowych, tj.: uzasadnienia wyboru tematu i celu badań, określenia problematyki badawczej, formułowania hipotezy głównej i hipotez cząstkowych oraz zmiennych i wskaźników, doboru metod badawczych, technik i narzędzi.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Praktyczne opanowanie umiejętności posługiwania się metodami i technikami badawczymi.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C8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Przygotowanie do samodzielnego przeprowadzenia badań empirycznych.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C9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Doskonalenie umiejętności zbierania materiału badawczego, jego porządkowania, opracowania i </w:t>
            </w:r>
            <w:r>
              <w:rPr>
                <w:rFonts w:ascii="Corbel" w:hAnsi="Corbel"/>
                <w:sz w:val="24"/>
                <w:szCs w:val="24"/>
              </w:rPr>
              <w:t>analizy, prezentowania danych (</w:t>
            </w:r>
            <w:r w:rsidRPr="005A2C15">
              <w:rPr>
                <w:rFonts w:ascii="Corbel" w:hAnsi="Corbel"/>
                <w:sz w:val="24"/>
                <w:szCs w:val="24"/>
              </w:rPr>
              <w:t xml:space="preserve">sporządzanie tabel i wykresów), statystycznego opracowania wyników, weryfikacji hipotez 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C10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Rozwijanie umiejętności redagowania tekstów naukowych, precyzowania uogólnień, wniosków i postulatów.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C11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Doskonalenie umiejętności krytycznego analizowania literatury przedmiotu i wyników własnych badań empirycznych oraz precyzyjnego, logicznego formułowania wypowiedzi.</w:t>
            </w:r>
          </w:p>
        </w:tc>
      </w:tr>
    </w:tbl>
    <w:p w:rsidR="003E738F" w:rsidRDefault="003E738F" w:rsidP="009C54AE">
      <w:pPr>
        <w:pStyle w:val="Podpunkty"/>
        <w:rPr>
          <w:rFonts w:ascii="Corbel" w:hAnsi="Corbel"/>
          <w:sz w:val="24"/>
          <w:szCs w:val="24"/>
        </w:rPr>
      </w:pPr>
    </w:p>
    <w:p w:rsidR="003E738F" w:rsidRDefault="003E738F" w:rsidP="009C54AE">
      <w:pPr>
        <w:pStyle w:val="Podpunkty"/>
        <w:rPr>
          <w:rFonts w:ascii="Corbel" w:hAnsi="Corbel"/>
          <w:sz w:val="24"/>
          <w:szCs w:val="24"/>
        </w:rPr>
      </w:pPr>
    </w:p>
    <w:p w:rsidR="003E738F" w:rsidRPr="00B169DF" w:rsidRDefault="003E738F" w:rsidP="009C54AE">
      <w:pPr>
        <w:pStyle w:val="Podpunkty"/>
        <w:rPr>
          <w:rFonts w:ascii="Corbel" w:hAnsi="Corbel"/>
          <w:sz w:val="24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5C6506" w:rsidRPr="005A2C15" w:rsidTr="002A3114">
        <w:tc>
          <w:tcPr>
            <w:tcW w:w="1701" w:type="dxa"/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smallCaps w:val="0"/>
                <w:szCs w:val="24"/>
              </w:rPr>
              <w:t>EK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t xml:space="preserve"> ( efekt </w:t>
            </w:r>
            <w:r w:rsidR="004206C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5C6506" w:rsidRPr="005A2C15" w:rsidRDefault="005C6506" w:rsidP="004206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4206CF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(modułu)</w:t>
            </w:r>
          </w:p>
        </w:tc>
        <w:tc>
          <w:tcPr>
            <w:tcW w:w="1873" w:type="dxa"/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5A2C15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5C6506" w:rsidRPr="005A2C15" w:rsidTr="002A3114">
        <w:tc>
          <w:tcPr>
            <w:tcW w:w="1701" w:type="dxa"/>
            <w:tcBorders>
              <w:right w:val="single" w:sz="4" w:space="0" w:color="auto"/>
            </w:tcBorders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06" w:rsidRPr="005A2C15" w:rsidRDefault="00C200C2" w:rsidP="002A3114">
            <w:pPr>
              <w:pStyle w:val="Default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Student charakteryzuje podstawowe paradygmaty i orientacje</w:t>
            </w:r>
            <w:r w:rsidR="005C6506" w:rsidRPr="005A2C15">
              <w:rPr>
                <w:rFonts w:ascii="Corbel" w:hAnsi="Corbel" w:cs="Times New Roman"/>
              </w:rPr>
              <w:t xml:space="preserve"> w badaniach społecznych oraz zasad</w:t>
            </w:r>
            <w:r>
              <w:rPr>
                <w:rFonts w:ascii="Corbel" w:hAnsi="Corbel" w:cs="Times New Roman"/>
              </w:rPr>
              <w:t>y</w:t>
            </w:r>
            <w:r w:rsidR="005C6506" w:rsidRPr="005A2C15">
              <w:rPr>
                <w:rFonts w:ascii="Corbel" w:hAnsi="Corbel" w:cs="Times New Roman"/>
              </w:rPr>
              <w:t xml:space="preserve"> projektowania i realizacji badań pedagogicznych,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C6506" w:rsidRPr="005A2C15" w:rsidRDefault="005C6506" w:rsidP="002A3114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5A2C15">
              <w:rPr>
                <w:rFonts w:ascii="Corbel" w:hAnsi="Corbel" w:cs="Times New Roman"/>
              </w:rPr>
              <w:t>K_W03</w:t>
            </w:r>
          </w:p>
        </w:tc>
      </w:tr>
      <w:tr w:rsidR="005C6506" w:rsidRPr="005A2C15" w:rsidTr="002A3114">
        <w:tc>
          <w:tcPr>
            <w:tcW w:w="1701" w:type="dxa"/>
            <w:tcBorders>
              <w:right w:val="single" w:sz="4" w:space="0" w:color="auto"/>
            </w:tcBorders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06" w:rsidRPr="005A2C15" w:rsidRDefault="005D5AC5" w:rsidP="002A3114">
            <w:pPr>
              <w:pStyle w:val="Default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z</w:t>
            </w:r>
            <w:r w:rsidR="005C6506" w:rsidRPr="005A2C15">
              <w:rPr>
                <w:rFonts w:ascii="Corbel" w:hAnsi="Corbel" w:cs="Times New Roman"/>
              </w:rPr>
              <w:t>na strategie, metody, techniki i narzędzia realizacji badań pedagogicznych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C6506" w:rsidRPr="005A2C15" w:rsidRDefault="005C6506" w:rsidP="002A3114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5A2C15">
              <w:rPr>
                <w:rFonts w:ascii="Corbel" w:hAnsi="Corbel" w:cs="Times New Roman"/>
              </w:rPr>
              <w:t>K_W04</w:t>
            </w:r>
          </w:p>
        </w:tc>
      </w:tr>
      <w:tr w:rsidR="005C6506" w:rsidRPr="005A2C15" w:rsidTr="002A3114">
        <w:tc>
          <w:tcPr>
            <w:tcW w:w="1701" w:type="dxa"/>
            <w:tcBorders>
              <w:right w:val="single" w:sz="4" w:space="0" w:color="auto"/>
            </w:tcBorders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06" w:rsidRPr="005A2C15" w:rsidRDefault="005D5AC5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="005C6506" w:rsidRPr="005A2C15">
              <w:rPr>
                <w:rFonts w:ascii="Corbel" w:hAnsi="Corbel"/>
                <w:sz w:val="24"/>
                <w:szCs w:val="24"/>
              </w:rPr>
              <w:t>a podstawową wiedzę o celach, funkcjach, strukturze oraz prawnych podstawach funkcjonowania systemu edukacji w Polsce, w tym wybranych instytucjach edukacyjnych, wychowawczych, opiekuńczych, kulturowych i pomocowych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C6506" w:rsidRPr="005A2C15" w:rsidRDefault="005C6506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K-W11</w:t>
            </w:r>
          </w:p>
        </w:tc>
      </w:tr>
      <w:tr w:rsidR="005C6506" w:rsidRPr="005A2C15" w:rsidTr="002A3114">
        <w:tc>
          <w:tcPr>
            <w:tcW w:w="1701" w:type="dxa"/>
            <w:tcBorders>
              <w:right w:val="single" w:sz="4" w:space="0" w:color="auto"/>
            </w:tcBorders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485"/>
            </w:tblGrid>
            <w:tr w:rsidR="005C6506" w:rsidRPr="005A2C15" w:rsidTr="002A3114">
              <w:trPr>
                <w:trHeight w:val="109"/>
              </w:trPr>
              <w:tc>
                <w:tcPr>
                  <w:tcW w:w="5880" w:type="dxa"/>
                </w:tcPr>
                <w:p w:rsidR="005C6506" w:rsidRPr="005A2C15" w:rsidRDefault="005C6506" w:rsidP="002A3114">
                  <w:pPr>
                    <w:pStyle w:val="Default"/>
                    <w:rPr>
                      <w:rFonts w:ascii="Corbel" w:hAnsi="Corbel" w:cs="Times New Roman"/>
                    </w:rPr>
                  </w:pPr>
                </w:p>
              </w:tc>
            </w:tr>
          </w:tbl>
          <w:p w:rsidR="005C6506" w:rsidRPr="005A2C15" w:rsidRDefault="005C6506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5C6506" w:rsidRPr="005A2C15" w:rsidRDefault="005D5AC5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5C6506" w:rsidRPr="005A2C15">
              <w:rPr>
                <w:rFonts w:ascii="Corbel" w:hAnsi="Corbel"/>
                <w:sz w:val="24"/>
                <w:szCs w:val="24"/>
              </w:rPr>
              <w:t>osiada umiejętność ewaluacji i oceny prowadzonej działalności badawczej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C6506" w:rsidRDefault="00623DD7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</w:t>
            </w:r>
            <w:r w:rsidR="00607A1D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607A1D" w:rsidRPr="005A2C15" w:rsidRDefault="00607A1D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5C6506" w:rsidRPr="005A2C15" w:rsidTr="002A3114">
        <w:tc>
          <w:tcPr>
            <w:tcW w:w="1701" w:type="dxa"/>
            <w:tcBorders>
              <w:right w:val="single" w:sz="4" w:space="0" w:color="auto"/>
            </w:tcBorders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06" w:rsidRPr="005A2C15" w:rsidRDefault="005D5AC5" w:rsidP="002A3114">
            <w:pPr>
              <w:pStyle w:val="Default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d</w:t>
            </w:r>
            <w:r w:rsidR="005C6506" w:rsidRPr="005A2C15">
              <w:rPr>
                <w:rFonts w:ascii="Corbel" w:hAnsi="Corbel" w:cs="Times New Roman"/>
              </w:rPr>
              <w:t xml:space="preserve">ocenia rolę wiedzy pedagogicznej w rozwoju środowisk społecznych wykorzystując ją w projektowaniu działań </w:t>
            </w:r>
            <w:r w:rsidR="005C6506" w:rsidRPr="005A2C15">
              <w:rPr>
                <w:rFonts w:ascii="Corbel" w:hAnsi="Corbel" w:cs="Times New Roman"/>
              </w:rPr>
              <w:lastRenderedPageBreak/>
              <w:t>badawczych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C6506" w:rsidRPr="005A2C15" w:rsidRDefault="005C6506" w:rsidP="002A3114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5A2C15">
              <w:rPr>
                <w:rFonts w:ascii="Corbel" w:hAnsi="Corbel" w:cs="Times New Roman"/>
              </w:rPr>
              <w:lastRenderedPageBreak/>
              <w:t>K_K0</w:t>
            </w:r>
            <w:r w:rsidR="00623DD7">
              <w:rPr>
                <w:rFonts w:ascii="Corbel" w:hAnsi="Corbel" w:cs="Times New Roman"/>
              </w:rPr>
              <w:t>2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85747A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Literatura przedmiotu: pojęcie, rodzaje prac naukowych i ich charakterystyka Czasopiśmiennictwo pedagogiczne i jego wartość w pracach badawczych</w:t>
            </w:r>
          </w:p>
        </w:tc>
      </w:tr>
      <w:tr w:rsidR="009467C3" w:rsidRPr="00B169DF" w:rsidTr="00AC780A">
        <w:trPr>
          <w:trHeight w:val="409"/>
        </w:trPr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Omówienie zasad i sposobów opracowania bibliografii. Sporządzenie bibliografii dotyczącej wybranej problematyki</w:t>
            </w:r>
          </w:p>
        </w:tc>
      </w:tr>
      <w:tr w:rsidR="009467C3" w:rsidRPr="00B169DF" w:rsidTr="00AC780A">
        <w:trPr>
          <w:trHeight w:val="409"/>
        </w:trPr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Analiza tekstu naukowego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Przygotowanie referatu i koreferatu na wybrany temat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Próba przeprowadzenia krytycznej analizy literatury przedmiotu </w:t>
            </w:r>
          </w:p>
        </w:tc>
      </w:tr>
      <w:tr w:rsidR="009467C3" w:rsidRPr="00B169DF" w:rsidTr="00AC780A">
        <w:trPr>
          <w:trHeight w:val="362"/>
        </w:trPr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Zasady opracowania koncepcji pracy naukowej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Ustalenie wstępnej problematyki badawczej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Sformułowanie problematyki badawczej i struktury pracy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Uzasadnienie wyboru tematu i celu badań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Sformułowanie hipotezy głównej i hipotez cząstkowych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Charakterystyka zmiennych i zależności pomiędzy nimi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Charakterystyka metod, technik i narzędzi badawczych. Dobór metod badawczych, technik i narzędzi do konkretnej problematyki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Konstruowanie narzędzi badawczych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Porządkowanie i analiza materiału badawczego. Zestawienie danych (tabele, wykresy). Statystyczne opracowanie wyników 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Analiza wyników badań empirycznych  oraz weryfikacja hipotez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Precyzowanie uogólnień, wniosków i postulatów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467C3" w:rsidRPr="005A2C15" w:rsidRDefault="009467C3" w:rsidP="009467C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A2C15">
        <w:rPr>
          <w:rFonts w:ascii="Corbel" w:hAnsi="Corbel"/>
          <w:b w:val="0"/>
          <w:smallCaps w:val="0"/>
          <w:szCs w:val="24"/>
        </w:rPr>
        <w:t>Ćwiczenia: Analiza tekstów, praca indywidualna, praca w grupach, dyskusja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="006E7C92" w:rsidRPr="005A2C15" w:rsidRDefault="006E7C92" w:rsidP="002A31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103" w:type="dxa"/>
          </w:tcPr>
          <w:p w:rsidR="006E7C92" w:rsidRPr="005A2C15" w:rsidRDefault="006E7C92" w:rsidP="002A31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6E7C92" w:rsidRPr="005A2C15" w:rsidRDefault="006E7C92" w:rsidP="006E7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233" w:type="dxa"/>
          </w:tcPr>
          <w:p w:rsidR="006E7C92" w:rsidRPr="005A2C15" w:rsidRDefault="006E7C92" w:rsidP="002A31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( w, </w:t>
            </w:r>
            <w:proofErr w:type="spellStart"/>
            <w:r w:rsidRPr="005A2C1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5A2C1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5A2C1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5A2C15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Obserwacje w trakcie zajęć, opracowanie odpowiednich fragmentów koncepcji pracy</w:t>
            </w:r>
          </w:p>
        </w:tc>
        <w:tc>
          <w:tcPr>
            <w:tcW w:w="2233" w:type="dxa"/>
          </w:tcPr>
          <w:p w:rsidR="006E7C92" w:rsidRPr="005A2C15" w:rsidRDefault="006E7C92" w:rsidP="002A31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5A2C1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2C1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6E7C92" w:rsidRPr="005A2C15" w:rsidRDefault="006E7C92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Obserwacje w trakcie zajęć, opracowanie </w:t>
            </w:r>
            <w:r w:rsidRPr="005A2C15">
              <w:rPr>
                <w:rFonts w:ascii="Corbel" w:hAnsi="Corbel"/>
                <w:sz w:val="24"/>
                <w:szCs w:val="24"/>
              </w:rPr>
              <w:lastRenderedPageBreak/>
              <w:t>odpowiednich fragmentów koncepcji pracy</w:t>
            </w:r>
          </w:p>
        </w:tc>
        <w:tc>
          <w:tcPr>
            <w:tcW w:w="2233" w:type="dxa"/>
          </w:tcPr>
          <w:p w:rsidR="006E7C92" w:rsidRPr="005A2C15" w:rsidRDefault="006E7C92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A2C15">
              <w:rPr>
                <w:rFonts w:ascii="Corbel" w:hAnsi="Corbel"/>
                <w:sz w:val="24"/>
                <w:szCs w:val="24"/>
              </w:rPr>
              <w:lastRenderedPageBreak/>
              <w:t>ćw</w:t>
            </w:r>
            <w:proofErr w:type="spellEnd"/>
          </w:p>
        </w:tc>
      </w:tr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103" w:type="dxa"/>
          </w:tcPr>
          <w:p w:rsidR="006E7C92" w:rsidRPr="005A2C15" w:rsidRDefault="006E7C92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Obserwacje w trakcie zajęć, opracowanie odpowiednich fragmentów koncepcji pracy</w:t>
            </w:r>
          </w:p>
        </w:tc>
        <w:tc>
          <w:tcPr>
            <w:tcW w:w="2233" w:type="dxa"/>
          </w:tcPr>
          <w:p w:rsidR="006E7C92" w:rsidRPr="005A2C15" w:rsidRDefault="006E7C92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A2C15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:rsidR="006E7C92" w:rsidRPr="005A2C15" w:rsidRDefault="006E7C92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Obserwacje w trakcie zajęć, opracowanie odpowiednich fragmentów koncepcji pracy</w:t>
            </w:r>
          </w:p>
        </w:tc>
        <w:tc>
          <w:tcPr>
            <w:tcW w:w="2233" w:type="dxa"/>
          </w:tcPr>
          <w:p w:rsidR="006E7C92" w:rsidRPr="005A2C15" w:rsidRDefault="006E7C92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A2C15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103" w:type="dxa"/>
          </w:tcPr>
          <w:p w:rsidR="006E7C92" w:rsidRPr="005A2C15" w:rsidRDefault="006E7C92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Obserwacje w trakcie zajęć, opracowanie odpowiednich fragmentów koncepcji pracy</w:t>
            </w:r>
          </w:p>
        </w:tc>
        <w:tc>
          <w:tcPr>
            <w:tcW w:w="2233" w:type="dxa"/>
          </w:tcPr>
          <w:p w:rsidR="006E7C92" w:rsidRPr="005A2C15" w:rsidRDefault="006E7C92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A2C15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6E7C92" w:rsidRPr="005A2C15" w:rsidRDefault="006E7C92" w:rsidP="006E7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Opracowanie koncepcji pracy licencjackiej</w:t>
            </w:r>
            <w:r w:rsidR="00DA71A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5747A" w:rsidRPr="00B169DF" w:rsidRDefault="00DA71A3" w:rsidP="006E7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6E7C92" w:rsidRPr="005A2C15">
              <w:rPr>
                <w:rFonts w:ascii="Corbel" w:hAnsi="Corbel"/>
                <w:b w:val="0"/>
                <w:smallCaps w:val="0"/>
                <w:szCs w:val="24"/>
              </w:rPr>
              <w:t xml:space="preserve">ktywny </w:t>
            </w:r>
            <w:proofErr w:type="spellStart"/>
            <w:r w:rsidR="006E7C92" w:rsidRPr="005A2C15">
              <w:rPr>
                <w:rFonts w:ascii="Corbel" w:hAnsi="Corbel"/>
                <w:b w:val="0"/>
                <w:smallCaps w:val="0"/>
                <w:szCs w:val="24"/>
              </w:rPr>
              <w:t>udział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t>na</w:t>
            </w:r>
            <w:proofErr w:type="spellEnd"/>
            <w:r w:rsidRPr="005A2C15">
              <w:rPr>
                <w:rFonts w:ascii="Corbel" w:hAnsi="Corbel"/>
                <w:b w:val="0"/>
                <w:smallCaps w:val="0"/>
                <w:szCs w:val="24"/>
              </w:rPr>
              <w:t xml:space="preserve"> ćwiczeniach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potwierdzony wykonaniem odpowiedniego fragmentu koncepcji pracy.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9027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3"/>
        <w:gridCol w:w="4394"/>
      </w:tblGrid>
      <w:tr w:rsidR="00121819" w:rsidRPr="004D103A" w:rsidTr="002A3114">
        <w:trPr>
          <w:trHeight w:hRule="exact" w:val="559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121819" w:rsidP="002A311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121819" w:rsidP="002A311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w:rsidR="00121819" w:rsidRPr="004D103A" w:rsidTr="002A3114">
        <w:trPr>
          <w:trHeight w:hRule="exact" w:val="559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C0207A" w:rsidRDefault="00121819" w:rsidP="002A311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>kontaktowe wynikające z planu studiów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5E364C" w:rsidP="002A311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121819" w:rsidRPr="004D103A" w:rsidTr="002A3114">
        <w:trPr>
          <w:trHeight w:hRule="exact" w:val="559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C0207A" w:rsidRDefault="00121819" w:rsidP="001E106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Inne z udziałem nauczyciela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585555" w:rsidP="002A311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21819" w:rsidRPr="004D103A" w:rsidTr="00585555">
        <w:trPr>
          <w:trHeight w:hRule="exact" w:val="1010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C0207A" w:rsidRDefault="00121819" w:rsidP="00585555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</w:t>
            </w:r>
            <w:r w:rsidR="00585555">
              <w:rPr>
                <w:rFonts w:ascii="Corbel" w:hAnsi="Corbel"/>
                <w:sz w:val="24"/>
                <w:szCs w:val="24"/>
              </w:rPr>
              <w:t xml:space="preserve">udenta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5E364C" w:rsidP="002A311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108</w:t>
            </w:r>
          </w:p>
        </w:tc>
      </w:tr>
      <w:tr w:rsidR="00121819" w:rsidRPr="004D103A" w:rsidTr="002A3114">
        <w:trPr>
          <w:trHeight w:hRule="exact" w:val="559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C0207A" w:rsidRDefault="00121819" w:rsidP="002A311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121819" w:rsidP="002A311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121819" w:rsidRPr="004D103A" w:rsidTr="002A3114">
        <w:trPr>
          <w:trHeight w:hRule="exact" w:val="559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121819" w:rsidP="002A311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121819" w:rsidP="002A311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21819" w:rsidRPr="005A2C15" w:rsidTr="002A3114">
        <w:tc>
          <w:tcPr>
            <w:tcW w:w="9072" w:type="dxa"/>
          </w:tcPr>
          <w:p w:rsidR="00121819" w:rsidRPr="005A2C15" w:rsidRDefault="00121819" w:rsidP="00121819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5A2C1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814605" w:rsidRPr="005A2C15" w:rsidRDefault="00814605" w:rsidP="00814605">
            <w:pPr>
              <w:pStyle w:val="Tekstprzypisudolnego"/>
              <w:spacing w:line="36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Brzeziński J., Metodologia badań </w:t>
            </w:r>
            <w:r>
              <w:rPr>
                <w:rFonts w:ascii="Corbel" w:hAnsi="Corbel"/>
                <w:sz w:val="24"/>
                <w:szCs w:val="24"/>
              </w:rPr>
              <w:t>psychologicznych</w:t>
            </w:r>
            <w:r w:rsidRPr="005A2C15">
              <w:rPr>
                <w:rFonts w:ascii="Corbel" w:hAnsi="Corbel"/>
                <w:sz w:val="24"/>
                <w:szCs w:val="24"/>
              </w:rPr>
              <w:t xml:space="preserve">, Warszawa </w:t>
            </w:r>
            <w:r>
              <w:rPr>
                <w:rFonts w:ascii="Corbel" w:hAnsi="Corbel"/>
                <w:sz w:val="24"/>
                <w:szCs w:val="24"/>
              </w:rPr>
              <w:t>2024.</w:t>
            </w:r>
          </w:p>
          <w:p w:rsidR="00814605" w:rsidRPr="005A2C15" w:rsidRDefault="00814605" w:rsidP="00121819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Łobocki M., Wprowadzenie do metodologii badań pedagogicznych, Kraków </w:t>
            </w:r>
            <w:r>
              <w:rPr>
                <w:rFonts w:ascii="Corbel" w:hAnsi="Corbel"/>
                <w:sz w:val="24"/>
                <w:szCs w:val="24"/>
              </w:rPr>
              <w:t>2010</w:t>
            </w:r>
          </w:p>
          <w:p w:rsidR="00814605" w:rsidRPr="007A6700" w:rsidRDefault="00814605" w:rsidP="00121819">
            <w:pPr>
              <w:pStyle w:val="Tekstprzypisudolnego"/>
              <w:spacing w:line="36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A2C15">
              <w:rPr>
                <w:rFonts w:ascii="Corbel" w:hAnsi="Corbel"/>
                <w:sz w:val="24"/>
                <w:szCs w:val="24"/>
              </w:rPr>
              <w:t>Maszke</w:t>
            </w:r>
            <w:proofErr w:type="spellEnd"/>
            <w:r w:rsidRPr="005A2C15">
              <w:rPr>
                <w:rFonts w:ascii="Corbel" w:hAnsi="Corbel"/>
                <w:sz w:val="24"/>
                <w:szCs w:val="24"/>
              </w:rPr>
              <w:t>, A. W., Metodologiczne podstawy badań pedagogicznych, Rzeszów 2004</w:t>
            </w:r>
          </w:p>
          <w:p w:rsidR="00121819" w:rsidRPr="007A6700" w:rsidRDefault="00814605" w:rsidP="00121819">
            <w:pPr>
              <w:pStyle w:val="Tekstprzypisudolnego"/>
              <w:spacing w:line="36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lastRenderedPageBreak/>
              <w:t>Zenderowski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R., Praca magisterska, licencjat. Przewodnik po metodologii pisania i obrony pracy dyplomowej. Warszawa 2020.</w:t>
            </w:r>
          </w:p>
        </w:tc>
      </w:tr>
      <w:tr w:rsidR="00121819" w:rsidRPr="005A2C15" w:rsidTr="002A3114">
        <w:tc>
          <w:tcPr>
            <w:tcW w:w="9072" w:type="dxa"/>
          </w:tcPr>
          <w:p w:rsidR="00121819" w:rsidRPr="005A2C15" w:rsidRDefault="00121819" w:rsidP="00121819">
            <w:pPr>
              <w:pStyle w:val="Punktygwne"/>
              <w:spacing w:before="0" w:after="0" w:line="360" w:lineRule="auto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5A2C15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814605" w:rsidRPr="005A2C15" w:rsidRDefault="00814605" w:rsidP="00814605">
            <w:pPr>
              <w:pStyle w:val="Tekstprzypisudolnego"/>
              <w:spacing w:line="36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Brzeziński J., Badania eksperymentalne w psychologii i pedagogice, Poznań 2000</w:t>
            </w:r>
          </w:p>
          <w:p w:rsidR="00814605" w:rsidRPr="005A2C15" w:rsidRDefault="00814605" w:rsidP="00814605">
            <w:pPr>
              <w:pStyle w:val="Tekstprzypisudolnego"/>
              <w:spacing w:line="36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Brzeziński J., Metodologia badań pedagogicznych, Warszawa 1996</w:t>
            </w:r>
          </w:p>
          <w:p w:rsidR="00814605" w:rsidRPr="005A2C15" w:rsidRDefault="00814605" w:rsidP="00121819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Dutkiewicz W., praca magisterska z pedagogiki (Przewodnik metodyczny), Kielce 1994. </w:t>
            </w:r>
          </w:p>
          <w:p w:rsidR="00814605" w:rsidRPr="005A2C15" w:rsidRDefault="00814605" w:rsidP="00121819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Gnitecki J., Zarys metodologii badań w pedagogice empirycznej, Zielona Góra 1993</w:t>
            </w:r>
          </w:p>
          <w:p w:rsidR="00814605" w:rsidRPr="005A2C15" w:rsidRDefault="00814605" w:rsidP="0012181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Łobocki M., Metody badań pedagogicznych, Warszawa 1998.</w:t>
            </w:r>
          </w:p>
          <w:p w:rsidR="00814605" w:rsidRPr="005A2C15" w:rsidRDefault="00814605" w:rsidP="0012181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Pilch T., Zasady badań pedagogicznych, Warszawa 1995.</w:t>
            </w:r>
          </w:p>
          <w:p w:rsidR="00121819" w:rsidRPr="005A2C15" w:rsidRDefault="00814605" w:rsidP="0012181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Węgliński R., Jak pisać pracę magisterską (Poradnik dla studentów), Szczecin 1995.</w:t>
            </w:r>
          </w:p>
        </w:tc>
      </w:tr>
    </w:tbl>
    <w:p w:rsidR="00121819" w:rsidRDefault="0012181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5E0B" w:rsidRDefault="00F65E0B" w:rsidP="00C16ABF">
      <w:pPr>
        <w:spacing w:after="0" w:line="240" w:lineRule="auto"/>
      </w:pPr>
      <w:r>
        <w:separator/>
      </w:r>
    </w:p>
  </w:endnote>
  <w:endnote w:type="continuationSeparator" w:id="0">
    <w:p w:rsidR="00F65E0B" w:rsidRDefault="00F65E0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5E0B" w:rsidRDefault="00F65E0B" w:rsidP="00C16ABF">
      <w:pPr>
        <w:spacing w:after="0" w:line="240" w:lineRule="auto"/>
      </w:pPr>
      <w:r>
        <w:separator/>
      </w:r>
    </w:p>
  </w:footnote>
  <w:footnote w:type="continuationSeparator" w:id="0">
    <w:p w:rsidR="00F65E0B" w:rsidRDefault="00F65E0B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C7910"/>
    <w:multiLevelType w:val="hybridMultilevel"/>
    <w:tmpl w:val="64BA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47792D"/>
    <w:multiLevelType w:val="hybridMultilevel"/>
    <w:tmpl w:val="0316B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2702A"/>
    <w:multiLevelType w:val="hybridMultilevel"/>
    <w:tmpl w:val="509826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314DED"/>
    <w:multiLevelType w:val="hybridMultilevel"/>
    <w:tmpl w:val="7248C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8"/>
  </w:num>
  <w:num w:numId="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10CA"/>
    <w:rsid w:val="000048FD"/>
    <w:rsid w:val="0000693A"/>
    <w:rsid w:val="00007049"/>
    <w:rsid w:val="000075E8"/>
    <w:rsid w:val="000077B4"/>
    <w:rsid w:val="0001319B"/>
    <w:rsid w:val="00015B8F"/>
    <w:rsid w:val="00022ECE"/>
    <w:rsid w:val="00042A51"/>
    <w:rsid w:val="00042D2E"/>
    <w:rsid w:val="000437B8"/>
    <w:rsid w:val="00044C82"/>
    <w:rsid w:val="00045E2E"/>
    <w:rsid w:val="00057308"/>
    <w:rsid w:val="00070ED6"/>
    <w:rsid w:val="000742DC"/>
    <w:rsid w:val="00084C12"/>
    <w:rsid w:val="00086A27"/>
    <w:rsid w:val="0009462C"/>
    <w:rsid w:val="00094B12"/>
    <w:rsid w:val="00096C46"/>
    <w:rsid w:val="000972E6"/>
    <w:rsid w:val="000A296F"/>
    <w:rsid w:val="000A2A28"/>
    <w:rsid w:val="000A3CDF"/>
    <w:rsid w:val="000B192D"/>
    <w:rsid w:val="000B1A40"/>
    <w:rsid w:val="000B28EE"/>
    <w:rsid w:val="000B3E37"/>
    <w:rsid w:val="000C5094"/>
    <w:rsid w:val="000C59FE"/>
    <w:rsid w:val="000C5C2C"/>
    <w:rsid w:val="000D04B0"/>
    <w:rsid w:val="000E5B0E"/>
    <w:rsid w:val="000F1C57"/>
    <w:rsid w:val="000F22E5"/>
    <w:rsid w:val="000F4633"/>
    <w:rsid w:val="000F5615"/>
    <w:rsid w:val="001002B3"/>
    <w:rsid w:val="001045A1"/>
    <w:rsid w:val="00121819"/>
    <w:rsid w:val="00124BFF"/>
    <w:rsid w:val="0012560E"/>
    <w:rsid w:val="00127108"/>
    <w:rsid w:val="00131CC3"/>
    <w:rsid w:val="00134B13"/>
    <w:rsid w:val="00136C53"/>
    <w:rsid w:val="0014179B"/>
    <w:rsid w:val="0014269D"/>
    <w:rsid w:val="00146BC0"/>
    <w:rsid w:val="00151573"/>
    <w:rsid w:val="001515F2"/>
    <w:rsid w:val="00153C41"/>
    <w:rsid w:val="00154381"/>
    <w:rsid w:val="001640A7"/>
    <w:rsid w:val="00164FA7"/>
    <w:rsid w:val="00166A03"/>
    <w:rsid w:val="001718A7"/>
    <w:rsid w:val="001737CF"/>
    <w:rsid w:val="00176083"/>
    <w:rsid w:val="00181F5A"/>
    <w:rsid w:val="0018530D"/>
    <w:rsid w:val="00185787"/>
    <w:rsid w:val="00191CBD"/>
    <w:rsid w:val="00192F37"/>
    <w:rsid w:val="00194D8F"/>
    <w:rsid w:val="00196B32"/>
    <w:rsid w:val="001A2EE6"/>
    <w:rsid w:val="001A70D2"/>
    <w:rsid w:val="001B7C8D"/>
    <w:rsid w:val="001C01CA"/>
    <w:rsid w:val="001D2A53"/>
    <w:rsid w:val="001D3B3B"/>
    <w:rsid w:val="001D657B"/>
    <w:rsid w:val="001D7B54"/>
    <w:rsid w:val="001E0209"/>
    <w:rsid w:val="001E1063"/>
    <w:rsid w:val="001E1946"/>
    <w:rsid w:val="001F0402"/>
    <w:rsid w:val="001F2CA2"/>
    <w:rsid w:val="001F7790"/>
    <w:rsid w:val="00203FF7"/>
    <w:rsid w:val="002144C0"/>
    <w:rsid w:val="00214898"/>
    <w:rsid w:val="002174B4"/>
    <w:rsid w:val="0022477D"/>
    <w:rsid w:val="00226331"/>
    <w:rsid w:val="002278A9"/>
    <w:rsid w:val="002336F9"/>
    <w:rsid w:val="00233ECB"/>
    <w:rsid w:val="00240073"/>
    <w:rsid w:val="0024028F"/>
    <w:rsid w:val="00240AA4"/>
    <w:rsid w:val="00241AF4"/>
    <w:rsid w:val="00244ABC"/>
    <w:rsid w:val="002454E2"/>
    <w:rsid w:val="00247D17"/>
    <w:rsid w:val="00265BED"/>
    <w:rsid w:val="002724F0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1ECE"/>
    <w:rsid w:val="002B4D55"/>
    <w:rsid w:val="002B5EA0"/>
    <w:rsid w:val="002B6119"/>
    <w:rsid w:val="002C1F06"/>
    <w:rsid w:val="002C54BD"/>
    <w:rsid w:val="002C6F3C"/>
    <w:rsid w:val="002D25D2"/>
    <w:rsid w:val="002D2C94"/>
    <w:rsid w:val="002D3375"/>
    <w:rsid w:val="002D593D"/>
    <w:rsid w:val="002D73D4"/>
    <w:rsid w:val="002E2FDF"/>
    <w:rsid w:val="002E6A27"/>
    <w:rsid w:val="002F02A3"/>
    <w:rsid w:val="002F4ABE"/>
    <w:rsid w:val="002F4AF0"/>
    <w:rsid w:val="00300C69"/>
    <w:rsid w:val="003018BA"/>
    <w:rsid w:val="0030395F"/>
    <w:rsid w:val="00305C92"/>
    <w:rsid w:val="00311736"/>
    <w:rsid w:val="003151C5"/>
    <w:rsid w:val="003231D9"/>
    <w:rsid w:val="00327E74"/>
    <w:rsid w:val="003343CF"/>
    <w:rsid w:val="003373EF"/>
    <w:rsid w:val="00346FE9"/>
    <w:rsid w:val="0034759A"/>
    <w:rsid w:val="003503F6"/>
    <w:rsid w:val="003530DD"/>
    <w:rsid w:val="00361490"/>
    <w:rsid w:val="00363F78"/>
    <w:rsid w:val="00367AE9"/>
    <w:rsid w:val="003733E4"/>
    <w:rsid w:val="003863B7"/>
    <w:rsid w:val="00397BD4"/>
    <w:rsid w:val="003A0A5B"/>
    <w:rsid w:val="003A1176"/>
    <w:rsid w:val="003C0BAE"/>
    <w:rsid w:val="003C711C"/>
    <w:rsid w:val="003D18A9"/>
    <w:rsid w:val="003D499E"/>
    <w:rsid w:val="003D6CE2"/>
    <w:rsid w:val="003E1941"/>
    <w:rsid w:val="003E2FE6"/>
    <w:rsid w:val="003E49D5"/>
    <w:rsid w:val="003E4A76"/>
    <w:rsid w:val="003E6D91"/>
    <w:rsid w:val="003E738F"/>
    <w:rsid w:val="003F205D"/>
    <w:rsid w:val="003F38C0"/>
    <w:rsid w:val="0040404C"/>
    <w:rsid w:val="00414E3C"/>
    <w:rsid w:val="00416248"/>
    <w:rsid w:val="0041772A"/>
    <w:rsid w:val="004206CF"/>
    <w:rsid w:val="0042244A"/>
    <w:rsid w:val="0042745A"/>
    <w:rsid w:val="00431D5C"/>
    <w:rsid w:val="00432742"/>
    <w:rsid w:val="0043543C"/>
    <w:rsid w:val="00435C37"/>
    <w:rsid w:val="004362C6"/>
    <w:rsid w:val="00437FA2"/>
    <w:rsid w:val="0044024E"/>
    <w:rsid w:val="00445970"/>
    <w:rsid w:val="00461EFC"/>
    <w:rsid w:val="0046228F"/>
    <w:rsid w:val="004652C2"/>
    <w:rsid w:val="004706D1"/>
    <w:rsid w:val="004712C3"/>
    <w:rsid w:val="00471326"/>
    <w:rsid w:val="0047598D"/>
    <w:rsid w:val="0048192F"/>
    <w:rsid w:val="004840FD"/>
    <w:rsid w:val="00487167"/>
    <w:rsid w:val="00490F7D"/>
    <w:rsid w:val="00491678"/>
    <w:rsid w:val="004968E2"/>
    <w:rsid w:val="004A3EEA"/>
    <w:rsid w:val="004A4D1F"/>
    <w:rsid w:val="004B3F0E"/>
    <w:rsid w:val="004B5EFE"/>
    <w:rsid w:val="004D31C0"/>
    <w:rsid w:val="004D5282"/>
    <w:rsid w:val="004D591B"/>
    <w:rsid w:val="004E3A81"/>
    <w:rsid w:val="004F046A"/>
    <w:rsid w:val="004F1551"/>
    <w:rsid w:val="004F5241"/>
    <w:rsid w:val="004F55A3"/>
    <w:rsid w:val="00500865"/>
    <w:rsid w:val="0050496F"/>
    <w:rsid w:val="00511744"/>
    <w:rsid w:val="005124DD"/>
    <w:rsid w:val="00513B6F"/>
    <w:rsid w:val="00517C63"/>
    <w:rsid w:val="00526509"/>
    <w:rsid w:val="00526583"/>
    <w:rsid w:val="00530C89"/>
    <w:rsid w:val="005363C4"/>
    <w:rsid w:val="00536BDE"/>
    <w:rsid w:val="00543ACC"/>
    <w:rsid w:val="0054452C"/>
    <w:rsid w:val="0055739D"/>
    <w:rsid w:val="0056696D"/>
    <w:rsid w:val="00574C10"/>
    <w:rsid w:val="00582BC0"/>
    <w:rsid w:val="00585555"/>
    <w:rsid w:val="0059484D"/>
    <w:rsid w:val="005A0855"/>
    <w:rsid w:val="005A3196"/>
    <w:rsid w:val="005A5E86"/>
    <w:rsid w:val="005B048D"/>
    <w:rsid w:val="005C0411"/>
    <w:rsid w:val="005C080F"/>
    <w:rsid w:val="005C55E5"/>
    <w:rsid w:val="005C5965"/>
    <w:rsid w:val="005C6506"/>
    <w:rsid w:val="005C696A"/>
    <w:rsid w:val="005C7C80"/>
    <w:rsid w:val="005D5AC5"/>
    <w:rsid w:val="005E0F91"/>
    <w:rsid w:val="005E364C"/>
    <w:rsid w:val="005E6E85"/>
    <w:rsid w:val="005F1F5E"/>
    <w:rsid w:val="005F31D2"/>
    <w:rsid w:val="005F76A3"/>
    <w:rsid w:val="00606313"/>
    <w:rsid w:val="00607554"/>
    <w:rsid w:val="00607A1D"/>
    <w:rsid w:val="0061029B"/>
    <w:rsid w:val="0061233B"/>
    <w:rsid w:val="00617230"/>
    <w:rsid w:val="00621CE1"/>
    <w:rsid w:val="00623DD7"/>
    <w:rsid w:val="00625EBF"/>
    <w:rsid w:val="00627FC9"/>
    <w:rsid w:val="0063183D"/>
    <w:rsid w:val="00646FCE"/>
    <w:rsid w:val="00647FA8"/>
    <w:rsid w:val="00650C5F"/>
    <w:rsid w:val="006522BB"/>
    <w:rsid w:val="00654934"/>
    <w:rsid w:val="006620D9"/>
    <w:rsid w:val="00671958"/>
    <w:rsid w:val="00675843"/>
    <w:rsid w:val="00690D31"/>
    <w:rsid w:val="00696477"/>
    <w:rsid w:val="006A1510"/>
    <w:rsid w:val="006A1614"/>
    <w:rsid w:val="006A568E"/>
    <w:rsid w:val="006A7F90"/>
    <w:rsid w:val="006B5E21"/>
    <w:rsid w:val="006C6789"/>
    <w:rsid w:val="006D050F"/>
    <w:rsid w:val="006D6139"/>
    <w:rsid w:val="006E18FA"/>
    <w:rsid w:val="006E1926"/>
    <w:rsid w:val="006E5D65"/>
    <w:rsid w:val="006E65D5"/>
    <w:rsid w:val="006E6F0D"/>
    <w:rsid w:val="006E7C92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277F8"/>
    <w:rsid w:val="00731114"/>
    <w:rsid w:val="007327BD"/>
    <w:rsid w:val="00734608"/>
    <w:rsid w:val="007434A4"/>
    <w:rsid w:val="00743C76"/>
    <w:rsid w:val="00745302"/>
    <w:rsid w:val="007461D6"/>
    <w:rsid w:val="00746EC8"/>
    <w:rsid w:val="00750860"/>
    <w:rsid w:val="007553E6"/>
    <w:rsid w:val="007636EF"/>
    <w:rsid w:val="00763BF1"/>
    <w:rsid w:val="007642C1"/>
    <w:rsid w:val="00766FD4"/>
    <w:rsid w:val="0077385F"/>
    <w:rsid w:val="00773A4C"/>
    <w:rsid w:val="0078168C"/>
    <w:rsid w:val="00782EC8"/>
    <w:rsid w:val="00783F94"/>
    <w:rsid w:val="00787C2A"/>
    <w:rsid w:val="00790E27"/>
    <w:rsid w:val="007A4022"/>
    <w:rsid w:val="007A406D"/>
    <w:rsid w:val="007A6E6E"/>
    <w:rsid w:val="007A78BD"/>
    <w:rsid w:val="007C3299"/>
    <w:rsid w:val="007C3BCC"/>
    <w:rsid w:val="007C4546"/>
    <w:rsid w:val="007D3203"/>
    <w:rsid w:val="007D6E56"/>
    <w:rsid w:val="007E484C"/>
    <w:rsid w:val="007E7985"/>
    <w:rsid w:val="007F4155"/>
    <w:rsid w:val="008051C0"/>
    <w:rsid w:val="008100D4"/>
    <w:rsid w:val="00814605"/>
    <w:rsid w:val="0081554D"/>
    <w:rsid w:val="00815B4B"/>
    <w:rsid w:val="0081707E"/>
    <w:rsid w:val="00817567"/>
    <w:rsid w:val="00820492"/>
    <w:rsid w:val="008336F7"/>
    <w:rsid w:val="008372BA"/>
    <w:rsid w:val="008449B3"/>
    <w:rsid w:val="00844B02"/>
    <w:rsid w:val="008552A2"/>
    <w:rsid w:val="0085747A"/>
    <w:rsid w:val="0087346B"/>
    <w:rsid w:val="00884922"/>
    <w:rsid w:val="00885F64"/>
    <w:rsid w:val="008917F9"/>
    <w:rsid w:val="008A45F7"/>
    <w:rsid w:val="008B16EE"/>
    <w:rsid w:val="008C0CC0"/>
    <w:rsid w:val="008C19A9"/>
    <w:rsid w:val="008C379D"/>
    <w:rsid w:val="008C5147"/>
    <w:rsid w:val="008C5359"/>
    <w:rsid w:val="008C5363"/>
    <w:rsid w:val="008D3DFB"/>
    <w:rsid w:val="008D730F"/>
    <w:rsid w:val="008E64F4"/>
    <w:rsid w:val="008E68B0"/>
    <w:rsid w:val="008F12C9"/>
    <w:rsid w:val="008F4B93"/>
    <w:rsid w:val="008F6E29"/>
    <w:rsid w:val="00901B2A"/>
    <w:rsid w:val="00916188"/>
    <w:rsid w:val="009218DA"/>
    <w:rsid w:val="00923D7D"/>
    <w:rsid w:val="0092737D"/>
    <w:rsid w:val="00935C92"/>
    <w:rsid w:val="009467C3"/>
    <w:rsid w:val="009508DF"/>
    <w:rsid w:val="00950DA6"/>
    <w:rsid w:val="00950DAC"/>
    <w:rsid w:val="00950DE6"/>
    <w:rsid w:val="00952FE9"/>
    <w:rsid w:val="00954A07"/>
    <w:rsid w:val="00961BCB"/>
    <w:rsid w:val="00980666"/>
    <w:rsid w:val="00990BC2"/>
    <w:rsid w:val="00997F14"/>
    <w:rsid w:val="009A0D78"/>
    <w:rsid w:val="009A1B52"/>
    <w:rsid w:val="009A78D9"/>
    <w:rsid w:val="009C02F7"/>
    <w:rsid w:val="009C32DF"/>
    <w:rsid w:val="009C3E31"/>
    <w:rsid w:val="009C54AE"/>
    <w:rsid w:val="009C5F30"/>
    <w:rsid w:val="009C69CD"/>
    <w:rsid w:val="009C788E"/>
    <w:rsid w:val="009D3F3B"/>
    <w:rsid w:val="009E0543"/>
    <w:rsid w:val="009E08C6"/>
    <w:rsid w:val="009E3B41"/>
    <w:rsid w:val="009F3C5C"/>
    <w:rsid w:val="009F4610"/>
    <w:rsid w:val="00A00ECC"/>
    <w:rsid w:val="00A07661"/>
    <w:rsid w:val="00A155EE"/>
    <w:rsid w:val="00A2245B"/>
    <w:rsid w:val="00A30110"/>
    <w:rsid w:val="00A30572"/>
    <w:rsid w:val="00A36899"/>
    <w:rsid w:val="00A371F6"/>
    <w:rsid w:val="00A43BF6"/>
    <w:rsid w:val="00A44270"/>
    <w:rsid w:val="00A53FA5"/>
    <w:rsid w:val="00A54113"/>
    <w:rsid w:val="00A54817"/>
    <w:rsid w:val="00A601C8"/>
    <w:rsid w:val="00A60799"/>
    <w:rsid w:val="00A77EF3"/>
    <w:rsid w:val="00A812E9"/>
    <w:rsid w:val="00A84C85"/>
    <w:rsid w:val="00A90679"/>
    <w:rsid w:val="00A97DE1"/>
    <w:rsid w:val="00AB02C4"/>
    <w:rsid w:val="00AB053C"/>
    <w:rsid w:val="00AC01F9"/>
    <w:rsid w:val="00AC39F9"/>
    <w:rsid w:val="00AD1146"/>
    <w:rsid w:val="00AD2735"/>
    <w:rsid w:val="00AD27D3"/>
    <w:rsid w:val="00AD3BE8"/>
    <w:rsid w:val="00AD66D6"/>
    <w:rsid w:val="00AD67BE"/>
    <w:rsid w:val="00AE1160"/>
    <w:rsid w:val="00AE203C"/>
    <w:rsid w:val="00AE2E74"/>
    <w:rsid w:val="00AE57A3"/>
    <w:rsid w:val="00AE5FCB"/>
    <w:rsid w:val="00AF16E4"/>
    <w:rsid w:val="00AF2C1E"/>
    <w:rsid w:val="00AF3BF1"/>
    <w:rsid w:val="00B030AF"/>
    <w:rsid w:val="00B06142"/>
    <w:rsid w:val="00B06DF7"/>
    <w:rsid w:val="00B12564"/>
    <w:rsid w:val="00B135B1"/>
    <w:rsid w:val="00B1435F"/>
    <w:rsid w:val="00B169DF"/>
    <w:rsid w:val="00B21421"/>
    <w:rsid w:val="00B268E3"/>
    <w:rsid w:val="00B3130B"/>
    <w:rsid w:val="00B36452"/>
    <w:rsid w:val="00B40918"/>
    <w:rsid w:val="00B40ADB"/>
    <w:rsid w:val="00B43B77"/>
    <w:rsid w:val="00B43E80"/>
    <w:rsid w:val="00B54149"/>
    <w:rsid w:val="00B57C42"/>
    <w:rsid w:val="00B607DB"/>
    <w:rsid w:val="00B608CA"/>
    <w:rsid w:val="00B62E3D"/>
    <w:rsid w:val="00B640B4"/>
    <w:rsid w:val="00B65229"/>
    <w:rsid w:val="00B66529"/>
    <w:rsid w:val="00B75946"/>
    <w:rsid w:val="00B8056E"/>
    <w:rsid w:val="00B819C8"/>
    <w:rsid w:val="00B82308"/>
    <w:rsid w:val="00B82D44"/>
    <w:rsid w:val="00B90885"/>
    <w:rsid w:val="00BA01F3"/>
    <w:rsid w:val="00BA0EF1"/>
    <w:rsid w:val="00BB520A"/>
    <w:rsid w:val="00BC6BEB"/>
    <w:rsid w:val="00BD00FB"/>
    <w:rsid w:val="00BD1C3B"/>
    <w:rsid w:val="00BD3869"/>
    <w:rsid w:val="00BD66E9"/>
    <w:rsid w:val="00BD6FF4"/>
    <w:rsid w:val="00BE4A53"/>
    <w:rsid w:val="00BF1374"/>
    <w:rsid w:val="00BF2C41"/>
    <w:rsid w:val="00BF6953"/>
    <w:rsid w:val="00C04A71"/>
    <w:rsid w:val="00C058B4"/>
    <w:rsid w:val="00C05F44"/>
    <w:rsid w:val="00C131B5"/>
    <w:rsid w:val="00C16ABF"/>
    <w:rsid w:val="00C170AE"/>
    <w:rsid w:val="00C200C2"/>
    <w:rsid w:val="00C26CB7"/>
    <w:rsid w:val="00C324C1"/>
    <w:rsid w:val="00C34F3A"/>
    <w:rsid w:val="00C35F10"/>
    <w:rsid w:val="00C36992"/>
    <w:rsid w:val="00C40735"/>
    <w:rsid w:val="00C44701"/>
    <w:rsid w:val="00C45493"/>
    <w:rsid w:val="00C47AE2"/>
    <w:rsid w:val="00C53FD9"/>
    <w:rsid w:val="00C56036"/>
    <w:rsid w:val="00C61DC5"/>
    <w:rsid w:val="00C67E92"/>
    <w:rsid w:val="00C70A26"/>
    <w:rsid w:val="00C74D4E"/>
    <w:rsid w:val="00C76028"/>
    <w:rsid w:val="00C766DF"/>
    <w:rsid w:val="00C81788"/>
    <w:rsid w:val="00C94B98"/>
    <w:rsid w:val="00C94FD6"/>
    <w:rsid w:val="00CA2B96"/>
    <w:rsid w:val="00CA3B51"/>
    <w:rsid w:val="00CA4FC8"/>
    <w:rsid w:val="00CA5089"/>
    <w:rsid w:val="00CA6E9D"/>
    <w:rsid w:val="00CB4223"/>
    <w:rsid w:val="00CC576B"/>
    <w:rsid w:val="00CC61CE"/>
    <w:rsid w:val="00CD2BF6"/>
    <w:rsid w:val="00CD6897"/>
    <w:rsid w:val="00CE39D9"/>
    <w:rsid w:val="00CE5BAC"/>
    <w:rsid w:val="00CF25BE"/>
    <w:rsid w:val="00CF3B4B"/>
    <w:rsid w:val="00CF49A4"/>
    <w:rsid w:val="00CF78ED"/>
    <w:rsid w:val="00CF7914"/>
    <w:rsid w:val="00D02B25"/>
    <w:rsid w:val="00D02EBA"/>
    <w:rsid w:val="00D07359"/>
    <w:rsid w:val="00D17C3C"/>
    <w:rsid w:val="00D26B2C"/>
    <w:rsid w:val="00D30600"/>
    <w:rsid w:val="00D3397B"/>
    <w:rsid w:val="00D345B1"/>
    <w:rsid w:val="00D352C9"/>
    <w:rsid w:val="00D37C79"/>
    <w:rsid w:val="00D37E06"/>
    <w:rsid w:val="00D425B2"/>
    <w:rsid w:val="00D428D6"/>
    <w:rsid w:val="00D552B2"/>
    <w:rsid w:val="00D56917"/>
    <w:rsid w:val="00D608D1"/>
    <w:rsid w:val="00D71EBE"/>
    <w:rsid w:val="00D7403C"/>
    <w:rsid w:val="00D74119"/>
    <w:rsid w:val="00D8075B"/>
    <w:rsid w:val="00D84248"/>
    <w:rsid w:val="00D8678B"/>
    <w:rsid w:val="00D966CB"/>
    <w:rsid w:val="00DA2114"/>
    <w:rsid w:val="00DA71A3"/>
    <w:rsid w:val="00DC3A8E"/>
    <w:rsid w:val="00DC597C"/>
    <w:rsid w:val="00DC69AC"/>
    <w:rsid w:val="00DD2FA2"/>
    <w:rsid w:val="00DD61D9"/>
    <w:rsid w:val="00DE09C0"/>
    <w:rsid w:val="00DE4A14"/>
    <w:rsid w:val="00DE5597"/>
    <w:rsid w:val="00DF20C2"/>
    <w:rsid w:val="00DF320D"/>
    <w:rsid w:val="00DF71C8"/>
    <w:rsid w:val="00E07F53"/>
    <w:rsid w:val="00E129B8"/>
    <w:rsid w:val="00E21E7D"/>
    <w:rsid w:val="00E22FBC"/>
    <w:rsid w:val="00E24BF5"/>
    <w:rsid w:val="00E25338"/>
    <w:rsid w:val="00E277F1"/>
    <w:rsid w:val="00E349F0"/>
    <w:rsid w:val="00E45038"/>
    <w:rsid w:val="00E51E44"/>
    <w:rsid w:val="00E5242A"/>
    <w:rsid w:val="00E61F9C"/>
    <w:rsid w:val="00E63348"/>
    <w:rsid w:val="00E672D3"/>
    <w:rsid w:val="00E71989"/>
    <w:rsid w:val="00E72BC4"/>
    <w:rsid w:val="00E742AA"/>
    <w:rsid w:val="00E77E88"/>
    <w:rsid w:val="00E80A3A"/>
    <w:rsid w:val="00E80ABB"/>
    <w:rsid w:val="00E8107D"/>
    <w:rsid w:val="00E91698"/>
    <w:rsid w:val="00E960BB"/>
    <w:rsid w:val="00EA2074"/>
    <w:rsid w:val="00EA4832"/>
    <w:rsid w:val="00EA4E9D"/>
    <w:rsid w:val="00EB5F16"/>
    <w:rsid w:val="00EB683E"/>
    <w:rsid w:val="00EC2A9A"/>
    <w:rsid w:val="00EC4899"/>
    <w:rsid w:val="00ED03AB"/>
    <w:rsid w:val="00ED1A09"/>
    <w:rsid w:val="00ED32D2"/>
    <w:rsid w:val="00ED57C3"/>
    <w:rsid w:val="00EE32DE"/>
    <w:rsid w:val="00EE5457"/>
    <w:rsid w:val="00EF1877"/>
    <w:rsid w:val="00F070AB"/>
    <w:rsid w:val="00F121D0"/>
    <w:rsid w:val="00F14605"/>
    <w:rsid w:val="00F17567"/>
    <w:rsid w:val="00F207B8"/>
    <w:rsid w:val="00F21E62"/>
    <w:rsid w:val="00F27A7B"/>
    <w:rsid w:val="00F30AFF"/>
    <w:rsid w:val="00F36A39"/>
    <w:rsid w:val="00F526AF"/>
    <w:rsid w:val="00F52CF7"/>
    <w:rsid w:val="00F60969"/>
    <w:rsid w:val="00F617C3"/>
    <w:rsid w:val="00F61A26"/>
    <w:rsid w:val="00F65E0B"/>
    <w:rsid w:val="00F66C1B"/>
    <w:rsid w:val="00F7066B"/>
    <w:rsid w:val="00F738E8"/>
    <w:rsid w:val="00F8227D"/>
    <w:rsid w:val="00F83B28"/>
    <w:rsid w:val="00F93F0E"/>
    <w:rsid w:val="00F96B5F"/>
    <w:rsid w:val="00F974DA"/>
    <w:rsid w:val="00FA46E5"/>
    <w:rsid w:val="00FA64C9"/>
    <w:rsid w:val="00FB7DBA"/>
    <w:rsid w:val="00FC1C25"/>
    <w:rsid w:val="00FC3F45"/>
    <w:rsid w:val="00FD0CD3"/>
    <w:rsid w:val="00FD2A55"/>
    <w:rsid w:val="00FD329F"/>
    <w:rsid w:val="00FD503F"/>
    <w:rsid w:val="00FD7589"/>
    <w:rsid w:val="00FE110C"/>
    <w:rsid w:val="00FE463C"/>
    <w:rsid w:val="00FF016A"/>
    <w:rsid w:val="00FF1401"/>
    <w:rsid w:val="00FF5E7D"/>
    <w:rsid w:val="00FF6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7B9FB"/>
  <w15:docId w15:val="{A36C6769-3859-4D63-9E2B-DDD525C9F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1F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1F9C"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6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6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06C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6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06CF"/>
    <w:rPr>
      <w:rFonts w:ascii="Calibri" w:hAnsi="Calibri"/>
      <w:b/>
      <w:bCs/>
      <w:lang w:eastAsia="en-US"/>
    </w:rPr>
  </w:style>
  <w:style w:type="character" w:styleId="Uwydatnienie">
    <w:name w:val="Emphasis"/>
    <w:basedOn w:val="Domylnaczcionkaakapitu"/>
    <w:uiPriority w:val="20"/>
    <w:qFormat/>
    <w:rsid w:val="00625EB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932E4-0FBC-4C25-BF4E-DC65044E4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712</TotalTime>
  <Pages>5</Pages>
  <Words>1057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90</cp:revision>
  <cp:lastPrinted>2019-02-06T12:12:00Z</cp:lastPrinted>
  <dcterms:created xsi:type="dcterms:W3CDTF">2023-06-07T06:22:00Z</dcterms:created>
  <dcterms:modified xsi:type="dcterms:W3CDTF">2026-04-30T09:16:00Z</dcterms:modified>
</cp:coreProperties>
</file>